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47497C" w14:paraId="2010F1DA" w14:textId="77777777" w:rsidTr="00015965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015965" w:rsidRDefault="00EC4321" w:rsidP="00B54809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1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015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44A30" w:rsidRPr="0047497C" w14:paraId="5C3219DD" w14:textId="77777777" w:rsidTr="00015965">
        <w:trPr>
          <w:jc w:val="center"/>
        </w:trPr>
        <w:tc>
          <w:tcPr>
            <w:tcW w:w="914" w:type="dxa"/>
            <w:vAlign w:val="center"/>
          </w:tcPr>
          <w:p w14:paraId="451AF75C" w14:textId="77777777" w:rsidR="00044A30" w:rsidRPr="0047497C" w:rsidRDefault="00044A30" w:rsidP="00B54809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7EEF7BB9" w:rsidR="00044A30" w:rsidRPr="00015965" w:rsidRDefault="00767DC0" w:rsidP="00B54809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5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OT.423.1.</w:t>
            </w:r>
            <w:r w:rsidR="00D27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</w:t>
            </w:r>
            <w:r w:rsidRPr="00015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972B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8C7D3B" w:rsidRPr="0047497C" w14:paraId="159338A6" w14:textId="77777777" w:rsidTr="00015965">
        <w:trPr>
          <w:jc w:val="center"/>
        </w:trPr>
        <w:tc>
          <w:tcPr>
            <w:tcW w:w="914" w:type="dxa"/>
            <w:vAlign w:val="center"/>
          </w:tcPr>
          <w:p w14:paraId="09171598" w14:textId="77777777" w:rsidR="008C7D3B" w:rsidRPr="0047497C" w:rsidRDefault="008C7D3B" w:rsidP="00B54809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4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63B67084" w14:textId="67495C2A" w:rsidR="00972B05" w:rsidRPr="00D2720F" w:rsidRDefault="00D2720F" w:rsidP="00D2720F">
            <w:pPr>
              <w:pStyle w:val="Akapitzlist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2720F">
              <w:rPr>
                <w:rFonts w:ascii="Times New Roman" w:hAnsi="Times New Roman" w:cs="Times New Roman"/>
                <w:b/>
              </w:rPr>
              <w:t>Keytruda</w:t>
            </w:r>
            <w:proofErr w:type="spellEnd"/>
            <w:r w:rsidRPr="00D2720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2720F">
              <w:rPr>
                <w:rFonts w:ascii="Times New Roman" w:hAnsi="Times New Roman" w:cs="Times New Roman"/>
                <w:b/>
              </w:rPr>
              <w:t>pembrolizumabum</w:t>
            </w:r>
            <w:proofErr w:type="spellEnd"/>
            <w:r w:rsidRPr="00D2720F">
              <w:rPr>
                <w:rFonts w:ascii="Times New Roman" w:hAnsi="Times New Roman" w:cs="Times New Roman"/>
                <w:b/>
              </w:rPr>
              <w:t>, koncentrat do sporządzania roztworu do infuzji, 25 mg/ml, 4 ml, GTIN: 05901549325126</w:t>
            </w:r>
            <w:r w:rsidR="00972B05" w:rsidRPr="00D2720F">
              <w:rPr>
                <w:rFonts w:ascii="Times New Roman" w:hAnsi="Times New Roman" w:cs="Times New Roman"/>
                <w:b/>
              </w:rPr>
              <w:t>;</w:t>
            </w:r>
          </w:p>
          <w:p w14:paraId="55A427AF" w14:textId="6F79EBAA" w:rsidR="008C7D3B" w:rsidRPr="00972B05" w:rsidRDefault="00E82161" w:rsidP="00972B05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DC3E4B">
              <w:rPr>
                <w:rFonts w:ascii="Times New Roman" w:hAnsi="Times New Roman" w:cs="Times New Roman"/>
                <w:bCs/>
              </w:rPr>
              <w:t xml:space="preserve">w ramach programu lekowego </w:t>
            </w:r>
            <w:r w:rsidR="00D2720F" w:rsidRPr="00D2720F">
              <w:rPr>
                <w:rFonts w:ascii="Times New Roman" w:hAnsi="Times New Roman" w:cs="Times New Roman"/>
                <w:b/>
              </w:rPr>
              <w:t>B.159. „Leczenie chorych na raka szyjki macicy</w:t>
            </w:r>
            <w:r w:rsidR="00D2720F">
              <w:rPr>
                <w:rFonts w:ascii="Times New Roman" w:hAnsi="Times New Roman" w:cs="Times New Roman"/>
                <w:b/>
              </w:rPr>
              <w:br/>
            </w:r>
            <w:r w:rsidR="00D2720F" w:rsidRPr="00D2720F">
              <w:rPr>
                <w:rFonts w:ascii="Times New Roman" w:hAnsi="Times New Roman" w:cs="Times New Roman"/>
                <w:b/>
              </w:rPr>
              <w:t>(ICD-10: C53)”</w:t>
            </w:r>
          </w:p>
        </w:tc>
      </w:tr>
    </w:tbl>
    <w:p w14:paraId="736CF684" w14:textId="7C752B59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</w:t>
      </w:r>
      <w:r w:rsidR="000A6F4A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Prawo pocztowe (Dz. U. z 202</w:t>
      </w:r>
      <w:r w:rsidR="00D2720F">
        <w:rPr>
          <w:rFonts w:ascii="Times New Roman" w:hAnsi="Times New Roman" w:cs="Times New Roman"/>
          <w:i/>
          <w:sz w:val="24"/>
          <w:szCs w:val="24"/>
        </w:rPr>
        <w:t>5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D2720F">
        <w:rPr>
          <w:rFonts w:ascii="Times New Roman" w:hAnsi="Times New Roman" w:cs="Times New Roman"/>
          <w:i/>
          <w:sz w:val="24"/>
          <w:szCs w:val="24"/>
        </w:rPr>
        <w:t>366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0A6F4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0A6F4A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(Dz. U. z 202</w:t>
      </w:r>
      <w:r w:rsidR="00D2720F">
        <w:rPr>
          <w:rFonts w:ascii="Times New Roman" w:hAnsi="Times New Roman" w:cs="Times New Roman"/>
          <w:i/>
          <w:sz w:val="24"/>
          <w:szCs w:val="24"/>
        </w:rPr>
        <w:t>4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D2720F">
        <w:rPr>
          <w:rFonts w:ascii="Times New Roman" w:hAnsi="Times New Roman" w:cs="Times New Roman"/>
          <w:i/>
          <w:sz w:val="24"/>
          <w:szCs w:val="24"/>
        </w:rPr>
        <w:t>1557</w:t>
      </w:r>
      <w:bookmarkEnd w:id="2"/>
      <w:r w:rsidR="00077C1E" w:rsidRPr="00044A30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755310E3" w:rsidR="00EC4321" w:rsidRPr="00044A30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0A6F4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044A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044A30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3005B7E6" w:rsidR="00EC4321" w:rsidRPr="00044A30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044A30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781AD3E2" w14:textId="23C43153" w:rsidR="00077C1E" w:rsidRPr="00044A30" w:rsidRDefault="0012769D" w:rsidP="00015965">
      <w:pPr>
        <w:jc w:val="center"/>
        <w:rPr>
          <w:rFonts w:ascii="Times New Roman" w:hAnsi="Times New Roman" w:cs="Times New Roman"/>
        </w:rPr>
      </w:pPr>
      <w:bookmarkStart w:id="3" w:name="_Hlk106115270"/>
      <w:r w:rsidRPr="00044A30">
        <w:rPr>
          <w:rFonts w:ascii="Times New Roman" w:hAnsi="Times New Roman" w:cs="Times New Roman"/>
          <w:sz w:val="24"/>
          <w:szCs w:val="24"/>
        </w:rPr>
        <w:t>/</w:t>
      </w:r>
      <w:r w:rsidR="00077C1E" w:rsidRPr="00044A30">
        <w:rPr>
          <w:rFonts w:ascii="Times New Roman" w:hAnsi="Times New Roman" w:cs="Times New Roman"/>
        </w:rPr>
        <w:t>DEKLARACJA O POWIĄZANIACH BRANŻOWYCH</w:t>
      </w:r>
      <w:bookmarkEnd w:id="3"/>
    </w:p>
    <w:p w14:paraId="4A89BADA" w14:textId="1C363193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044A3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089151" w:rsidR="00A920FF" w:rsidRPr="00044A30" w:rsidRDefault="00077C1E" w:rsidP="001E62EC"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7CE403CB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.3pt;height:12.95pt" o:ole="">
            <v:imagedata r:id="rId10" o:title=""/>
          </v:shape>
          <w:control r:id="rId11" w:name="CheckBox1811112224" w:shapeid="_x0000_i1051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4D3B5500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lastRenderedPageBreak/>
        <w:object w:dxaOrig="1440" w:dyaOrig="1440" w14:anchorId="68F0164F">
          <v:shape id="_x0000_i1053" type="#_x0000_t75" style="width:12.3pt;height:12.95pt" o:ole="">
            <v:imagedata r:id="rId10" o:title=""/>
          </v:shape>
          <w:control r:id="rId12" w:name="CheckBox18111122241" w:shapeid="_x0000_i1053"/>
        </w:object>
      </w:r>
      <w:r w:rsidRPr="00044A30">
        <w:rPr>
          <w:rFonts w:ascii="Times New Roman" w:hAnsi="Times New Roman" w:cs="Times New Roman"/>
          <w:szCs w:val="24"/>
        </w:rPr>
        <w:t xml:space="preserve">    </w:t>
      </w:r>
      <w:r w:rsidR="00077C1E" w:rsidRPr="00044A30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6CFE3D1C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.3pt;height:12.95pt" o:ole="">
            <v:imagedata r:id="rId10" o:title=""/>
          </v:shape>
          <w:control r:id="rId13" w:name="CheckBox18111122242" w:shapeid="_x0000_i1055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FB462D" w:rsidRPr="00FB462D">
        <w:rPr>
          <w:rFonts w:ascii="Times New Roman" w:hAnsi="Times New Roman" w:cs="Times New Roman"/>
          <w:szCs w:val="24"/>
        </w:rPr>
        <w:t>Dz. U. z 2024 r., poz. 146</w:t>
      </w:r>
      <w:r w:rsidR="00077C1E" w:rsidRPr="00044A30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0EC86D7C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.3pt;height:12.95pt" o:ole="">
            <v:imagedata r:id="rId10" o:title=""/>
          </v:shape>
          <w:control r:id="rId14" w:name="CheckBox18111122243" w:shapeid="_x0000_i1057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50F8C410" w:rsidR="00077C1E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.3pt;height:12.95pt" o:ole="">
            <v:imagedata r:id="rId10" o:title=""/>
          </v:shape>
          <w:control r:id="rId15" w:name="CheckBox18111122244" w:shapeid="_x0000_i1059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044A30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575AA721" w:rsidR="00A920FF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.3pt;height:12.95pt" o:ole="">
            <v:imagedata r:id="rId10" o:title=""/>
          </v:shape>
          <w:control r:id="rId16" w:name="CheckBox18111122245" w:shapeid="_x0000_i1061"/>
        </w:object>
      </w:r>
      <w:r w:rsidR="00077C1E" w:rsidRPr="00044A30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020A78E4" w:rsidR="00077C1E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.3pt;height:12.95pt" o:ole="">
            <v:imagedata r:id="rId10" o:title=""/>
          </v:shape>
          <w:control r:id="rId17" w:name="CheckBox18111122246" w:shapeid="_x0000_i1063"/>
        </w:object>
      </w:r>
      <w:r w:rsidR="00930EC4" w:rsidRPr="00044A30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044A30" w14:paraId="24D5D414" w14:textId="77777777">
        <w:tc>
          <w:tcPr>
            <w:tcW w:w="426" w:type="dxa"/>
          </w:tcPr>
          <w:p w14:paraId="7806F610" w14:textId="3A89841E" w:rsidR="00077C1E" w:rsidRPr="00044A30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.3pt;height:12.95pt" o:ole="">
                  <v:imagedata r:id="rId10" o:title=""/>
                </v:shape>
                <w:control r:id="rId18" w:name="CheckBox181111222436" w:shapeid="_x0000_i106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1)</w:t>
            </w:r>
            <w:r w:rsidRPr="00044A30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044A30" w14:paraId="38E09BE7" w14:textId="77777777">
        <w:tc>
          <w:tcPr>
            <w:tcW w:w="426" w:type="dxa"/>
          </w:tcPr>
          <w:p w14:paraId="3A35DA7C" w14:textId="5564C334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.3pt;height:12.95pt" o:ole="">
                  <v:imagedata r:id="rId10" o:title=""/>
                </v:shape>
                <w:control r:id="rId19" w:name="CheckBox181111222435" w:shapeid="_x0000_i1067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2)</w:t>
            </w:r>
            <w:r w:rsidRPr="00044A30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044A30" w14:paraId="0CF85547" w14:textId="77777777">
        <w:tc>
          <w:tcPr>
            <w:tcW w:w="426" w:type="dxa"/>
          </w:tcPr>
          <w:p w14:paraId="1BC9AE08" w14:textId="32DBEA5D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.3pt;height:12.95pt" o:ole="">
                  <v:imagedata r:id="rId10" o:title=""/>
                </v:shape>
                <w:control r:id="rId20" w:name="CheckBox181111222434" w:shapeid="_x0000_i1069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3)</w:t>
            </w:r>
            <w:r w:rsidRPr="00044A30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044A30" w14:paraId="4B292F7B" w14:textId="77777777">
        <w:tc>
          <w:tcPr>
            <w:tcW w:w="426" w:type="dxa"/>
          </w:tcPr>
          <w:p w14:paraId="2DEC4A7A" w14:textId="0EADBB78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.3pt;height:12.95pt" o:ole="">
                  <v:imagedata r:id="rId10" o:title=""/>
                </v:shape>
                <w:control r:id="rId21" w:name="CheckBox181111222433" w:shapeid="_x0000_i1071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4)</w:t>
            </w:r>
            <w:r w:rsidRPr="00044A30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044A30" w14:paraId="57563B26" w14:textId="77777777">
        <w:tc>
          <w:tcPr>
            <w:tcW w:w="426" w:type="dxa"/>
          </w:tcPr>
          <w:p w14:paraId="060F5E39" w14:textId="09206DC3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19C264D9">
                <v:shape id="_x0000_i1073" type="#_x0000_t75" style="width:12.3pt;height:12.95pt" o:ole="">
                  <v:imagedata r:id="rId10" o:title=""/>
                </v:shape>
                <w:control r:id="rId22" w:name="CheckBox181111222432" w:shapeid="_x0000_i1073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044A30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5)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2;</w:t>
            </w:r>
          </w:p>
        </w:tc>
      </w:tr>
      <w:tr w:rsidR="00077C1E" w:rsidRPr="00044A30" w14:paraId="2A3F80B1" w14:textId="77777777">
        <w:tc>
          <w:tcPr>
            <w:tcW w:w="426" w:type="dxa"/>
          </w:tcPr>
          <w:p w14:paraId="2227FC85" w14:textId="089E74C8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.3pt;height:12.95pt" o:ole="">
                  <v:imagedata r:id="rId10" o:title=""/>
                </v:shape>
                <w:control r:id="rId23" w:name="CheckBox181111222431" w:shapeid="_x0000_i107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6)</w:t>
            </w:r>
            <w:r w:rsidRPr="00044A30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1)</w:t>
      </w:r>
      <w:r w:rsidRPr="00044A30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2)</w:t>
      </w:r>
      <w:r w:rsidRPr="00044A30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044A30">
        <w:rPr>
          <w:rFonts w:ascii="Times New Roman" w:hAnsi="Times New Roman" w:cs="Times New Roman"/>
          <w:szCs w:val="24"/>
        </w:rPr>
        <w:t>na </w:t>
      </w:r>
      <w:r w:rsidRPr="00044A30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044A30">
        <w:rPr>
          <w:rFonts w:ascii="Times New Roman" w:hAnsi="Times New Roman" w:cs="Times New Roman"/>
          <w:szCs w:val="24"/>
        </w:rPr>
        <w:t>o </w:t>
      </w:r>
      <w:r w:rsidRPr="00044A30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044A30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044A30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044A30">
        <w:rPr>
          <w:rFonts w:ascii="Times New Roman" w:hAnsi="Times New Roman" w:cs="Times New Roman"/>
          <w:sz w:val="24"/>
          <w:szCs w:val="24"/>
        </w:rPr>
        <w:t>i </w:t>
      </w:r>
      <w:r w:rsidRPr="00044A30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044A30">
        <w:rPr>
          <w:rFonts w:ascii="Times New Roman" w:hAnsi="Times New Roman" w:cs="Times New Roman"/>
          <w:sz w:val="24"/>
          <w:szCs w:val="24"/>
        </w:rPr>
        <w:t>z </w:t>
      </w:r>
      <w:r w:rsidRPr="00044A30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044A30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044A30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044A30">
        <w:rPr>
          <w:rFonts w:ascii="Times New Roman" w:hAnsi="Times New Roman" w:cs="Times New Roman"/>
          <w:sz w:val="24"/>
          <w:szCs w:val="24"/>
        </w:rPr>
        <w:tab/>
      </w:r>
      <w:r w:rsidRPr="00044A30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044A30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044A3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- Uwagi                                                                                                  1.Uwagi ogólne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044A30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044A30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FF67B6" w:rsidRDefault="001E2568" w:rsidP="0070592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A30">
        <w:rPr>
          <w:b/>
          <w:bCs/>
          <w:szCs w:val="18"/>
        </w:rPr>
        <w:br w:type="column"/>
      </w:r>
      <w:r w:rsidR="0070592E" w:rsidRPr="00FF67B6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19A46BE8" w14:textId="77777777" w:rsidR="0070592E" w:rsidRPr="00FF67B6" w:rsidRDefault="0070592E" w:rsidP="007059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B6">
        <w:rPr>
          <w:rFonts w:ascii="Times New Roman" w:hAnsi="Times New Roman" w:cs="Times New Roman"/>
          <w:b/>
          <w:sz w:val="24"/>
          <w:szCs w:val="24"/>
        </w:rPr>
        <w:t>Informacja dotycząca przetwarzania danych osobowych zawartych w DPB</w:t>
      </w:r>
    </w:p>
    <w:p w14:paraId="53CC6A3D" w14:textId="77777777" w:rsidR="0070592E" w:rsidRPr="00FF67B6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FF67B6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4" w:history="1">
        <w:r w:rsidRPr="00FF67B6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FF67B6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5" w:history="1">
        <w:r w:rsidRPr="00FF67B6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6" w:history="1">
        <w:r w:rsidRPr="00FF67B6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FF67B6">
        <w:rPr>
          <w:rFonts w:ascii="Times New Roman" w:hAnsi="Times New Roman" w:cs="Times New Roman"/>
          <w:sz w:val="24"/>
          <w:szCs w:val="24"/>
        </w:rPr>
        <w:t> (Dz. Urz. UE L 119 Z 04.05.2016, str. 1, Dz. Urz. UE L 127 23.05.2018, str. 2 oraz Dz. Urz. UEL 74 z 04.03.2021, str. 35) (dalej: „RODO”), przedstawiam, następujące informacje:</w:t>
      </w:r>
    </w:p>
    <w:p w14:paraId="019370C5" w14:textId="774FBF5D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 (kod pocztowy: 00-032), działająca na podstawie art. 31 m ustawy z dnia 27 sierpnia 2004 r. o 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.), identyfikowana Numerem Identyfikacji Podatkowej (NIP): 5252347183 i Numerem Rejestru Jednostek Gospodarki Narodowej (REGON):140278400, adres e-mail: </w:t>
      </w:r>
      <w:hyperlink r:id="rId27" w:history="1">
        <w:r w:rsidRPr="00FF67B6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65A9ED0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2F6BDC8" w14:textId="7CC4404F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0EDB8577" w14:textId="3C3C2404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169BD79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3AB4A0B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 w:rsidRPr="00FF67B6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D44880D" w14:textId="575980E0" w:rsidR="0070592E" w:rsidRPr="00FF67B6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7B6"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</w:t>
      </w:r>
      <w:r w:rsidRPr="00FF67B6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FB462D" w:rsidRPr="00FF67B6">
        <w:rPr>
          <w:rFonts w:ascii="Times New Roman" w:hAnsi="Times New Roman" w:cs="Times New Roman"/>
          <w:sz w:val="24"/>
          <w:szCs w:val="24"/>
        </w:rPr>
        <w:t>Dz. U. z 2024 r., poz. 146</w:t>
      </w:r>
      <w:r w:rsidRPr="00FF67B6">
        <w:rPr>
          <w:rFonts w:ascii="Times New Roman" w:hAnsi="Times New Roman" w:cs="Times New Roman"/>
          <w:sz w:val="24"/>
          <w:szCs w:val="24"/>
        </w:rPr>
        <w:t>.);</w:t>
      </w:r>
    </w:p>
    <w:p w14:paraId="19241E89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6F0972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</w:t>
      </w:r>
      <w:r w:rsidR="00FB462D"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Dz. U. z 2024 r., poz. 146</w:t>
      </w: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.);</w:t>
      </w:r>
    </w:p>
    <w:p w14:paraId="30A28615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FF67B6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6D283D45" w14:textId="4C2FE7DD" w:rsidR="00FF67B6" w:rsidRPr="00FF67B6" w:rsidRDefault="0070592E" w:rsidP="00FF67B6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67B6"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FF67B6" w:rsidRPr="00FF67B6" w:rsidSect="001E62E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20BF15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FB462D" w:rsidRPr="00FB462D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FB462D" w:rsidRPr="00FB462D">
        <w:rPr>
          <w:rFonts w:ascii="Arial" w:hAnsi="Arial" w:cs="Arial"/>
          <w:i/>
          <w:sz w:val="16"/>
          <w:szCs w:val="16"/>
        </w:rPr>
        <w:t>późn</w:t>
      </w:r>
      <w:proofErr w:type="spellEnd"/>
      <w:r w:rsidR="00FB462D" w:rsidRPr="00FB462D">
        <w:rPr>
          <w:rFonts w:ascii="Arial" w:hAnsi="Arial" w:cs="Arial"/>
          <w:i/>
          <w:sz w:val="16"/>
          <w:szCs w:val="16"/>
        </w:rPr>
        <w:t>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2E63C013" w:rsidR="00EC4321" w:rsidRPr="009C4B58" w:rsidRDefault="00EC4321" w:rsidP="00FB462D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FB462D" w:rsidRPr="00FB462D">
        <w:rPr>
          <w:rFonts w:ascii="Arial" w:hAnsi="Arial" w:cs="Arial"/>
          <w:i/>
          <w:iCs/>
          <w:sz w:val="16"/>
          <w:szCs w:val="16"/>
        </w:rPr>
        <w:t>Dz. U. z 2024 r., poz. 146.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2B4"/>
    <w:multiLevelType w:val="hybridMultilevel"/>
    <w:tmpl w:val="1D965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2E4423"/>
    <w:multiLevelType w:val="hybridMultilevel"/>
    <w:tmpl w:val="7FD46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FB7558"/>
    <w:multiLevelType w:val="hybridMultilevel"/>
    <w:tmpl w:val="70E6B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A5675B6"/>
    <w:multiLevelType w:val="hybridMultilevel"/>
    <w:tmpl w:val="668A57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5644884">
    <w:abstractNumId w:val="5"/>
  </w:num>
  <w:num w:numId="2" w16cid:durableId="55663276">
    <w:abstractNumId w:val="3"/>
  </w:num>
  <w:num w:numId="3" w16cid:durableId="2131851133">
    <w:abstractNumId w:val="6"/>
  </w:num>
  <w:num w:numId="4" w16cid:durableId="1911227167">
    <w:abstractNumId w:val="10"/>
  </w:num>
  <w:num w:numId="5" w16cid:durableId="1024788924">
    <w:abstractNumId w:val="8"/>
  </w:num>
  <w:num w:numId="6" w16cid:durableId="251015083">
    <w:abstractNumId w:val="1"/>
  </w:num>
  <w:num w:numId="7" w16cid:durableId="649793054">
    <w:abstractNumId w:val="7"/>
  </w:num>
  <w:num w:numId="8" w16cid:durableId="199826920">
    <w:abstractNumId w:val="9"/>
  </w:num>
  <w:num w:numId="9" w16cid:durableId="217012183">
    <w:abstractNumId w:val="2"/>
  </w:num>
  <w:num w:numId="10" w16cid:durableId="21562609">
    <w:abstractNumId w:val="11"/>
  </w:num>
  <w:num w:numId="11" w16cid:durableId="873736062">
    <w:abstractNumId w:val="4"/>
  </w:num>
  <w:num w:numId="12" w16cid:durableId="103916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15965"/>
    <w:rsid w:val="000311C9"/>
    <w:rsid w:val="00044A30"/>
    <w:rsid w:val="00077C1E"/>
    <w:rsid w:val="000975F4"/>
    <w:rsid w:val="000A4095"/>
    <w:rsid w:val="000A6F4A"/>
    <w:rsid w:val="000C1ECA"/>
    <w:rsid w:val="000D5B9A"/>
    <w:rsid w:val="000F5734"/>
    <w:rsid w:val="00124B02"/>
    <w:rsid w:val="0012769D"/>
    <w:rsid w:val="001A1AA6"/>
    <w:rsid w:val="001A6157"/>
    <w:rsid w:val="001B1E87"/>
    <w:rsid w:val="001E2568"/>
    <w:rsid w:val="001E62EC"/>
    <w:rsid w:val="0023528C"/>
    <w:rsid w:val="00292A4B"/>
    <w:rsid w:val="002E5269"/>
    <w:rsid w:val="002E574E"/>
    <w:rsid w:val="002F2D1B"/>
    <w:rsid w:val="0036562A"/>
    <w:rsid w:val="003E2617"/>
    <w:rsid w:val="00430A94"/>
    <w:rsid w:val="0047497C"/>
    <w:rsid w:val="0048735D"/>
    <w:rsid w:val="004C5D26"/>
    <w:rsid w:val="004D08BF"/>
    <w:rsid w:val="004F1F95"/>
    <w:rsid w:val="004F27C3"/>
    <w:rsid w:val="004F4B7E"/>
    <w:rsid w:val="00517942"/>
    <w:rsid w:val="00521955"/>
    <w:rsid w:val="005234A4"/>
    <w:rsid w:val="00545B88"/>
    <w:rsid w:val="005538D4"/>
    <w:rsid w:val="00565196"/>
    <w:rsid w:val="00624EC6"/>
    <w:rsid w:val="0065013B"/>
    <w:rsid w:val="006544FE"/>
    <w:rsid w:val="006733D2"/>
    <w:rsid w:val="006A6792"/>
    <w:rsid w:val="006C1888"/>
    <w:rsid w:val="006F6B60"/>
    <w:rsid w:val="0070592E"/>
    <w:rsid w:val="00740D8E"/>
    <w:rsid w:val="00756FB2"/>
    <w:rsid w:val="00767DC0"/>
    <w:rsid w:val="007876B9"/>
    <w:rsid w:val="007F1345"/>
    <w:rsid w:val="00801D16"/>
    <w:rsid w:val="00880CBF"/>
    <w:rsid w:val="008917CD"/>
    <w:rsid w:val="00892A29"/>
    <w:rsid w:val="00895C4B"/>
    <w:rsid w:val="008B689C"/>
    <w:rsid w:val="008C7D3B"/>
    <w:rsid w:val="008D571E"/>
    <w:rsid w:val="00916782"/>
    <w:rsid w:val="00930CF4"/>
    <w:rsid w:val="00930EC4"/>
    <w:rsid w:val="00932994"/>
    <w:rsid w:val="00951612"/>
    <w:rsid w:val="0097009E"/>
    <w:rsid w:val="00972B05"/>
    <w:rsid w:val="00974828"/>
    <w:rsid w:val="00984274"/>
    <w:rsid w:val="00990FC9"/>
    <w:rsid w:val="00A20742"/>
    <w:rsid w:val="00A46D44"/>
    <w:rsid w:val="00A60751"/>
    <w:rsid w:val="00A674CE"/>
    <w:rsid w:val="00A769B2"/>
    <w:rsid w:val="00A920FF"/>
    <w:rsid w:val="00AD2443"/>
    <w:rsid w:val="00B114A2"/>
    <w:rsid w:val="00B20E91"/>
    <w:rsid w:val="00B24431"/>
    <w:rsid w:val="00B271A8"/>
    <w:rsid w:val="00B353AB"/>
    <w:rsid w:val="00B54809"/>
    <w:rsid w:val="00BB454C"/>
    <w:rsid w:val="00C23828"/>
    <w:rsid w:val="00C379A6"/>
    <w:rsid w:val="00C4563E"/>
    <w:rsid w:val="00CB3DDE"/>
    <w:rsid w:val="00CC7C95"/>
    <w:rsid w:val="00CF05D7"/>
    <w:rsid w:val="00D02B35"/>
    <w:rsid w:val="00D0491B"/>
    <w:rsid w:val="00D1054B"/>
    <w:rsid w:val="00D2720F"/>
    <w:rsid w:val="00D36407"/>
    <w:rsid w:val="00D528E4"/>
    <w:rsid w:val="00D61D3B"/>
    <w:rsid w:val="00D85E9E"/>
    <w:rsid w:val="00DA421D"/>
    <w:rsid w:val="00DC3E4B"/>
    <w:rsid w:val="00DC4CA2"/>
    <w:rsid w:val="00DE6BE6"/>
    <w:rsid w:val="00DF16EF"/>
    <w:rsid w:val="00E82161"/>
    <w:rsid w:val="00EC4321"/>
    <w:rsid w:val="00ED7C13"/>
    <w:rsid w:val="00EF56EC"/>
    <w:rsid w:val="00F40AA2"/>
    <w:rsid w:val="00F42573"/>
    <w:rsid w:val="00F72988"/>
    <w:rsid w:val="00FB462D"/>
    <w:rsid w:val="00FB794D"/>
    <w:rsid w:val="00FC77DF"/>
    <w:rsid w:val="00FF6084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tyl moj,aotm_załączniki,Akapit z listą1,Akapit z listą11,List Paragraph1,Bullet1,Table Legend,BulletPoints,podpunkt ankietyy,Bullet List,5 - W tabeli,Bullet 1,BulletList 1,Bulletlist1,Colorful List - Accent 11,Bullets Points,Section 5"/>
    <w:basedOn w:val="Normalny"/>
    <w:link w:val="AkapitzlistZnak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character" w:customStyle="1" w:styleId="AkapitzlistZnak">
    <w:name w:val="Akapit z listą Znak"/>
    <w:aliases w:val="Styl moj Znak,aotm_załączniki Znak,Akapit z listą1 Znak,Akapit z listą11 Znak,List Paragraph1 Znak,Bullet1 Znak,Table Legend Znak,BulletPoints Znak,podpunkt ankietyy Znak,Bullet List Znak,5 - W tabeli Znak,Bullet 1 Znak"/>
    <w:link w:val="Akapitzlist"/>
    <w:uiPriority w:val="34"/>
    <w:qFormat/>
    <w:locked/>
    <w:rsid w:val="000159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hyperlink" Target="https://sip.legalis.pl/document-view.seam?documentId=mfrxilrtgm2tsnrrguyt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hyperlink" Target="https://sip.legalis.pl/document-view.seam?documentId=mfrxilrtgm2tsnrrguytsltqmfyc4mzuhaztimztgq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control" Target="activeX/activeX9.xml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hyperlink" Target="mailto:sekretariat@aotm.gov.p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35EE55F425D64BB844AC8DB6EF1283" ma:contentTypeVersion="4" ma:contentTypeDescription="Utwórz nowy dokument." ma:contentTypeScope="" ma:versionID="e39e4243545b1ec5ab8bfc4034bfdb8e">
  <xsd:schema xmlns:xsd="http://www.w3.org/2001/XMLSchema" xmlns:xs="http://www.w3.org/2001/XMLSchema" xmlns:p="http://schemas.microsoft.com/office/2006/metadata/properties" xmlns:ns2="84a87193-5929-40c0-b373-79539a84facd" targetNamespace="http://schemas.microsoft.com/office/2006/metadata/properties" ma:root="true" ma:fieldsID="411601d112ce5fd6b25e622b89e41aad" ns2:_="">
    <xsd:import namespace="84a87193-5929-40c0-b373-79539a84fa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7193-5929-40c0-b373-79539a84f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9D0947-3ACD-4CEE-AE74-5F814271A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87193-5929-40c0-b373-79539a84f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4EF2A8-0EA7-4FE7-A218-4FF934E81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9E18A-C7E9-4E3F-A44C-FFE4630E4C30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  <ds:schemaRef ds:uri="19008d3e-96e1-46e0-8d8d-15c4f777579d"/>
    <ds:schemaRef ds:uri="19c49533-de06-4fea-9cd8-8458ef495431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1671</Words>
  <Characters>12425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Daria Antosz</cp:lastModifiedBy>
  <cp:revision>25</cp:revision>
  <dcterms:created xsi:type="dcterms:W3CDTF">2023-11-09T11:43:00Z</dcterms:created>
  <dcterms:modified xsi:type="dcterms:W3CDTF">2025-05-15T10:06:00Z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0x010100EA35EE55F425D64BB844AC8DB6EF1283</vt:lpwstr>
  </property>
  <property fmtid="{D5CDD505-2E9C-101B-9397-08002B2CF9AE}" pid="3" name="MediaServiceImageTags">
    <vt:lpwstr/>
  </property>
  <property fmtid="{D5CDD505-2E9C-101B-9397-08002B2CF9AE}" pid="4" name="GrammarlyDocumentId">
    <vt:lpwstr>da98dfa1ad20383b81afbb0c40646879a557b8da827ff6f5b96a9b8d9b169350</vt:lpwstr>
  </property>
  <property fmtid="{D5CDD505-2E9C-101B-9397-08002B2CF9AE}" pid="5" name="Order">
    <vt:r8>225300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